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9A1759" w:rsidTr="00610A05">
        <w:tc>
          <w:tcPr>
            <w:tcW w:w="5281" w:type="dxa"/>
          </w:tcPr>
          <w:p w:rsidR="009A1759" w:rsidRDefault="009A1759" w:rsidP="0061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9A1759" w:rsidRDefault="009A1759" w:rsidP="0061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Управляющего совета</w:t>
            </w:r>
          </w:p>
          <w:p w:rsidR="009A1759" w:rsidRDefault="009A1759" w:rsidP="0061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РК «Карельский кадетский корпус</w:t>
            </w:r>
          </w:p>
          <w:p w:rsidR="009A1759" w:rsidRDefault="009A1759" w:rsidP="0061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имени Александра Невского»</w:t>
            </w:r>
          </w:p>
          <w:p w:rsidR="009A1759" w:rsidRDefault="00674BA9" w:rsidP="0061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№35 от 11.02.2021</w:t>
            </w:r>
            <w:r w:rsidR="009A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A1759" w:rsidRDefault="009A1759" w:rsidP="0061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Управляющего Совета</w:t>
            </w:r>
          </w:p>
          <w:p w:rsidR="009A1759" w:rsidRDefault="009A1759" w:rsidP="0061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Брендаева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С.</w:t>
            </w:r>
          </w:p>
        </w:tc>
        <w:tc>
          <w:tcPr>
            <w:tcW w:w="5282" w:type="dxa"/>
          </w:tcPr>
          <w:p w:rsidR="009A1759" w:rsidRDefault="009A1759" w:rsidP="0061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A1759" w:rsidRDefault="009A1759" w:rsidP="0061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ГБОУ РК </w:t>
            </w:r>
          </w:p>
          <w:p w:rsidR="009A1759" w:rsidRDefault="009A1759" w:rsidP="0061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«Карельский кадетский корпус</w:t>
            </w:r>
          </w:p>
          <w:p w:rsidR="009A1759" w:rsidRDefault="009A1759" w:rsidP="0061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имени Александра Невского»</w:t>
            </w:r>
          </w:p>
          <w:p w:rsidR="009A1759" w:rsidRDefault="009A1759" w:rsidP="0061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Ефимов Д. А.</w:t>
            </w:r>
          </w:p>
          <w:p w:rsidR="009A1759" w:rsidRDefault="00674BA9" w:rsidP="0067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10.02.2020</w:t>
            </w:r>
            <w:r w:rsidR="009A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9A1759" w:rsidRDefault="009A1759" w:rsidP="009A1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59" w:rsidRPr="0092308E" w:rsidRDefault="009A1759" w:rsidP="009A1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A1759" w:rsidRDefault="009A1759" w:rsidP="009A1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педагогической деятельности в связи с переходом на использование</w:t>
      </w:r>
      <w:r w:rsidRPr="0092308E">
        <w:rPr>
          <w:rFonts w:ascii="Times New Roman" w:hAnsi="Times New Roman" w:cs="Times New Roman"/>
          <w:b/>
          <w:sz w:val="24"/>
          <w:szCs w:val="24"/>
        </w:rPr>
        <w:t xml:space="preserve"> электронного обучения и дистанционных образовательных технологий</w:t>
      </w:r>
    </w:p>
    <w:p w:rsidR="00AC527F" w:rsidRPr="0092308E" w:rsidRDefault="00AC527F" w:rsidP="009A1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59" w:rsidRPr="00932931" w:rsidRDefault="009A1759" w:rsidP="00AC5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1759" w:rsidRPr="00932931" w:rsidRDefault="009A1759" w:rsidP="00AC5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759" w:rsidRDefault="009A1759" w:rsidP="00AC5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 xml:space="preserve">1.1.Настоящее Положение устанавливает </w:t>
      </w:r>
      <w:r>
        <w:rPr>
          <w:rFonts w:ascii="Times New Roman" w:hAnsi="Times New Roman" w:cs="Times New Roman"/>
          <w:sz w:val="24"/>
          <w:szCs w:val="24"/>
        </w:rPr>
        <w:t>регламент педагогической деятельности, необходимый для</w:t>
      </w:r>
      <w:r w:rsidRPr="00932931">
        <w:rPr>
          <w:rFonts w:ascii="Times New Roman" w:hAnsi="Times New Roman" w:cs="Times New Roman"/>
          <w:sz w:val="24"/>
          <w:szCs w:val="24"/>
        </w:rPr>
        <w:t xml:space="preserve"> реализации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дополнительных образовательных </w:t>
      </w:r>
      <w:r w:rsidRPr="00932931">
        <w:rPr>
          <w:rFonts w:ascii="Times New Roman" w:hAnsi="Times New Roman" w:cs="Times New Roman"/>
          <w:sz w:val="24"/>
          <w:szCs w:val="24"/>
        </w:rPr>
        <w:t xml:space="preserve">программ в </w:t>
      </w:r>
      <w:r>
        <w:rPr>
          <w:rFonts w:ascii="Times New Roman" w:hAnsi="Times New Roman" w:cs="Times New Roman"/>
          <w:sz w:val="24"/>
          <w:szCs w:val="24"/>
        </w:rPr>
        <w:t>ГБОУ РК «Карельский кадетский корпус имени Александра Невского» (далее — Учреждение) в связи переходом на использование</w:t>
      </w:r>
      <w:r w:rsidRPr="00932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r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759" w:rsidRDefault="009A1759" w:rsidP="00AC5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1759" w:rsidRDefault="009A1759" w:rsidP="00AC52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9A1759" w:rsidRPr="00421069" w:rsidRDefault="009A1759" w:rsidP="00AC52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23.08.2017 №816 «</w:t>
      </w: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9A1759" w:rsidRDefault="009A1759" w:rsidP="00AC52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№1015 от 30.08.2013;</w:t>
      </w:r>
    </w:p>
    <w:p w:rsidR="009A1759" w:rsidRDefault="009A1759" w:rsidP="00AC52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A1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п</w:t>
      </w:r>
      <w:r w:rsidRPr="009A1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росвещения Российской Федерации №104 от 17.03.2020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A175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9A1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на территории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1759" w:rsidRDefault="009A1759" w:rsidP="00AC52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1759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аспоряжением Главы Республики Карелия от 12 марта 2020 года № 127-р с изменениями, внесенными распоряжениями Главы Республики Карелия от 14 марта 2020 года № 145-р, от 16 марта 2020 года № 151-р, от 17 марта 2020 года № 156-р, от 19 марта 2020 года № 165-р, от 25 марта 2020 года № 179-р, от 27 марта 2020 года № 182-р, 184-р, от 28 марта 2020 года № 186-р</w:t>
      </w:r>
      <w:proofErr w:type="gramEnd"/>
      <w:r w:rsidRPr="009A1759">
        <w:rPr>
          <w:rFonts w:ascii="Times New Roman" w:eastAsia="Times New Roman" w:hAnsi="Times New Roman" w:cs="Times New Roman"/>
          <w:color w:val="000000"/>
          <w:sz w:val="24"/>
          <w:szCs w:val="24"/>
        </w:rPr>
        <w:t>, от 30 марта 2020 года № 189-р,  от 31 марта 2020 года № 190-р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1759" w:rsidRDefault="009A1759" w:rsidP="00AC5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27F" w:rsidRDefault="00AC527F" w:rsidP="00AC5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27F" w:rsidRDefault="00AC527F" w:rsidP="00AC5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27F" w:rsidRDefault="00AC527F" w:rsidP="00AC5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759" w:rsidRDefault="009A1759" w:rsidP="00AC52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Регламент педагогической деятельности на период</w:t>
      </w:r>
      <w:r w:rsidRPr="009A1759">
        <w:rPr>
          <w:rFonts w:ascii="Times New Roman" w:hAnsi="Times New Roman" w:cs="Times New Roman"/>
          <w:b/>
          <w:sz w:val="24"/>
          <w:szCs w:val="24"/>
        </w:rPr>
        <w:t xml:space="preserve"> использования электронного обучения и дистанционных образовательных технологий</w:t>
      </w:r>
    </w:p>
    <w:p w:rsidR="00AC527F" w:rsidRPr="009A1759" w:rsidRDefault="00AC527F" w:rsidP="00AC52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A6" w:rsidRDefault="009A1759" w:rsidP="00AC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759">
        <w:rPr>
          <w:rFonts w:ascii="Times New Roman" w:hAnsi="Times New Roman" w:cs="Times New Roman"/>
          <w:sz w:val="24"/>
          <w:szCs w:val="24"/>
        </w:rPr>
        <w:t xml:space="preserve">2.1. </w:t>
      </w:r>
      <w:r w:rsidR="00CC2365" w:rsidRPr="00CC2365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 </w:t>
      </w:r>
    </w:p>
    <w:p w:rsidR="009E17A6" w:rsidRDefault="009E17A6" w:rsidP="00AC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2365" w:rsidRPr="00CC2365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CC2365" w:rsidRPr="00CC2365">
        <w:rPr>
          <w:rFonts w:ascii="Times New Roman" w:hAnsi="Times New Roman" w:cs="Times New Roman"/>
          <w:sz w:val="24"/>
          <w:szCs w:val="24"/>
        </w:rPr>
        <w:t xml:space="preserve">Педагоги своевременно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CC2365" w:rsidRPr="00CC2365">
        <w:rPr>
          <w:rFonts w:ascii="Times New Roman" w:hAnsi="Times New Roman" w:cs="Times New Roman"/>
          <w:sz w:val="24"/>
          <w:szCs w:val="24"/>
        </w:rPr>
        <w:t xml:space="preserve">осуществляют корректировку </w:t>
      </w:r>
      <w:r>
        <w:rPr>
          <w:rFonts w:ascii="Times New Roman" w:hAnsi="Times New Roman" w:cs="Times New Roman"/>
          <w:sz w:val="24"/>
          <w:szCs w:val="24"/>
        </w:rPr>
        <w:t xml:space="preserve">поурочного </w:t>
      </w:r>
      <w:r w:rsidR="00CC2365" w:rsidRPr="00CC2365">
        <w:rPr>
          <w:rFonts w:ascii="Times New Roman" w:hAnsi="Times New Roman" w:cs="Times New Roman"/>
          <w:sz w:val="24"/>
          <w:szCs w:val="24"/>
        </w:rPr>
        <w:t xml:space="preserve">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задания, оценки обучающихся в электронный журнал, осуществляют обратную связь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CC2365" w:rsidRPr="00CC236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C2365" w:rsidRPr="00CC2365">
        <w:rPr>
          <w:rFonts w:ascii="Times New Roman" w:hAnsi="Times New Roman" w:cs="Times New Roman"/>
          <w:sz w:val="24"/>
          <w:szCs w:val="24"/>
        </w:rPr>
        <w:t>щимися в электронном виде, используя цифровые образовательные платформы, электронный журнал, электронную почту, социальные сети, мессенджеры</w:t>
      </w:r>
      <w:proofErr w:type="gramEnd"/>
      <w:r w:rsidR="00CC2365" w:rsidRPr="00CC2365">
        <w:rPr>
          <w:rFonts w:ascii="Times New Roman" w:hAnsi="Times New Roman" w:cs="Times New Roman"/>
          <w:sz w:val="24"/>
          <w:szCs w:val="24"/>
        </w:rPr>
        <w:t xml:space="preserve"> и (или) в ходе индивидуальных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="00CC2365" w:rsidRPr="00CC2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7A6" w:rsidRDefault="009E17A6" w:rsidP="00AC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2365" w:rsidRPr="00CC2365">
        <w:rPr>
          <w:rFonts w:ascii="Times New Roman" w:hAnsi="Times New Roman" w:cs="Times New Roman"/>
          <w:sz w:val="24"/>
          <w:szCs w:val="24"/>
        </w:rPr>
        <w:t xml:space="preserve">.3. С целью освоения образовательных программ в полном объёме </w:t>
      </w:r>
      <w:proofErr w:type="gramStart"/>
      <w:r w:rsidR="00CC2365" w:rsidRPr="00CC236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C2365" w:rsidRPr="00CC2365">
        <w:rPr>
          <w:rFonts w:ascii="Times New Roman" w:hAnsi="Times New Roman" w:cs="Times New Roman"/>
          <w:sz w:val="24"/>
          <w:szCs w:val="24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 </w:t>
      </w:r>
    </w:p>
    <w:p w:rsidR="009E17A6" w:rsidRPr="00AC527F" w:rsidRDefault="009E17A6" w:rsidP="00AC52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27F">
        <w:rPr>
          <w:rFonts w:ascii="Times New Roman" w:hAnsi="Times New Roman" w:cs="Times New Roman"/>
          <w:sz w:val="24"/>
          <w:szCs w:val="24"/>
        </w:rPr>
        <w:t>2</w:t>
      </w:r>
      <w:r w:rsidR="00CC2365" w:rsidRPr="00AC527F">
        <w:rPr>
          <w:rFonts w:ascii="Times New Roman" w:hAnsi="Times New Roman" w:cs="Times New Roman"/>
          <w:sz w:val="24"/>
          <w:szCs w:val="24"/>
        </w:rPr>
        <w:t>.4. Самостоятельная работа обучающихся во время дистанционног</w:t>
      </w:r>
      <w:r w:rsidRPr="00AC527F">
        <w:rPr>
          <w:rFonts w:ascii="Times New Roman" w:hAnsi="Times New Roman" w:cs="Times New Roman"/>
          <w:sz w:val="24"/>
          <w:szCs w:val="24"/>
        </w:rPr>
        <w:t>о обучения оценивается педагогами</w:t>
      </w:r>
      <w:r w:rsidR="00CC2365" w:rsidRPr="00AC527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в </w:t>
      </w:r>
      <w:r w:rsidRPr="00AC527F">
        <w:rPr>
          <w:rFonts w:ascii="Times New Roman" w:hAnsi="Times New Roman" w:cs="Times New Roman"/>
          <w:sz w:val="24"/>
          <w:szCs w:val="24"/>
        </w:rPr>
        <w:t>учреждении «</w:t>
      </w:r>
      <w:r w:rsidRPr="00AC527F">
        <w:rPr>
          <w:rFonts w:ascii="Times New Roman" w:hAnsi="Times New Roman" w:cs="Times New Roman"/>
          <w:bCs/>
          <w:sz w:val="24"/>
          <w:szCs w:val="24"/>
        </w:rPr>
        <w:t>Положением о системе оценивания, формах, порядке, периодичности промежуточной аттестации и переводе обучающихся ГБОУ РК «Карельский кадетский корпус имени Александра Невского». Оценки заносятся в электронный журнал (впоследствии в бумажные классные журналы), затем после проведения промежуточной аттестации, выставляются соответствующие оценки за четверть (полугодие) и за год.</w:t>
      </w:r>
    </w:p>
    <w:p w:rsidR="00AC527F" w:rsidRDefault="009E17A6" w:rsidP="00AC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27F">
        <w:rPr>
          <w:rFonts w:ascii="Times New Roman" w:hAnsi="Times New Roman" w:cs="Times New Roman"/>
          <w:bCs/>
          <w:sz w:val="24"/>
          <w:szCs w:val="24"/>
        </w:rPr>
        <w:t xml:space="preserve">2.5. Промежуточная аттестация проводится через </w:t>
      </w:r>
      <w:r w:rsidR="00CC2365" w:rsidRPr="00AC527F">
        <w:rPr>
          <w:rFonts w:ascii="Times New Roman" w:hAnsi="Times New Roman" w:cs="Times New Roman"/>
          <w:sz w:val="24"/>
          <w:szCs w:val="24"/>
        </w:rPr>
        <w:t xml:space="preserve">проверочные работы по предмету </w:t>
      </w:r>
      <w:r w:rsidR="00AC527F" w:rsidRPr="00AC527F">
        <w:rPr>
          <w:rFonts w:ascii="Times New Roman" w:hAnsi="Times New Roman" w:cs="Times New Roman"/>
          <w:sz w:val="24"/>
          <w:szCs w:val="24"/>
        </w:rPr>
        <w:t xml:space="preserve">в срок не позднее трёх недель до завершения учебного года при помощи </w:t>
      </w:r>
      <w:proofErr w:type="gramStart"/>
      <w:r w:rsidR="00AC527F" w:rsidRPr="00AC527F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="00AC527F" w:rsidRPr="00AC527F">
        <w:rPr>
          <w:rFonts w:ascii="Times New Roman" w:hAnsi="Times New Roman" w:cs="Times New Roman"/>
          <w:sz w:val="24"/>
          <w:szCs w:val="24"/>
        </w:rPr>
        <w:t xml:space="preserve"> в наиболее целесообразной выбранной педагогом форме</w:t>
      </w:r>
      <w:r w:rsidR="00CC2365" w:rsidRPr="00AC5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27F" w:rsidRPr="00AC527F" w:rsidRDefault="00AC527F" w:rsidP="00AC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27F" w:rsidRDefault="00AC527F" w:rsidP="00AC52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84D81"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:rsidR="00AC527F" w:rsidRDefault="00AC527F" w:rsidP="00AC5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27F" w:rsidRPr="00CC701C" w:rsidRDefault="00AC527F" w:rsidP="00AC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и дополнительного образования.</w:t>
      </w:r>
    </w:p>
    <w:p w:rsidR="00AC527F" w:rsidRDefault="00AC527F" w:rsidP="00AC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759" w:rsidRDefault="009A1759" w:rsidP="00AC5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759" w:rsidRPr="005B61E8" w:rsidRDefault="009A1759" w:rsidP="00AC5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E3B" w:rsidRDefault="002A6600" w:rsidP="00AC527F">
      <w:pPr>
        <w:spacing w:after="0" w:line="240" w:lineRule="auto"/>
        <w:ind w:firstLine="709"/>
        <w:jc w:val="both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6" o:title="ЭЦП"/>
          </v:shape>
        </w:pict>
      </w:r>
    </w:p>
    <w:sectPr w:rsidR="0011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A69"/>
    <w:multiLevelType w:val="multilevel"/>
    <w:tmpl w:val="403EEB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759"/>
    <w:rsid w:val="00112E3B"/>
    <w:rsid w:val="002A6600"/>
    <w:rsid w:val="00674BA9"/>
    <w:rsid w:val="009A1759"/>
    <w:rsid w:val="009E17A6"/>
    <w:rsid w:val="00AC527F"/>
    <w:rsid w:val="00C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759"/>
    <w:pPr>
      <w:ind w:left="720"/>
      <w:contextualSpacing/>
    </w:pPr>
  </w:style>
  <w:style w:type="table" w:styleId="a4">
    <w:name w:val="Table Grid"/>
    <w:basedOn w:val="a1"/>
    <w:uiPriority w:val="59"/>
    <w:rsid w:val="009A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OAdSAUbJpcnIHH2sVCrGP9nR2DUCaMOQKPoIIAwI0zI=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i2VSkMr6tn/Hz1hrfh2r8du/jFzUPTh9Gd3lDMo3K+o=</DigestValue>
    </Reference>
  </SignedInfo>
  <SignatureValue>B90HuKmxxCDUmE7MeSeCGaDrvOV4ZUs26MugfoqyvUXtNH04dK6S8idwi8GDP4mZ
93CQ+LvCK9N+N89p88oKgw==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G1nhSk/wOEoxYMiGtYEgOHaPGOY=</DigestValue>
      </Reference>
      <Reference URI="/word/fontTable.xml?ContentType=application/vnd.openxmlformats-officedocument.wordprocessingml.fontTable+xml">
        <DigestMethod Algorithm="http://www.w3.org/2000/09/xmldsig#sha1"/>
        <DigestValue>mLIzBqpR1cPTQwJwBus+x2HulPE=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1UtUkDcr+6kvE4aZ3c2kP3LfZ0g=</DigestValue>
      </Reference>
      <Reference URI="/word/settings.xml?ContentType=application/vnd.openxmlformats-officedocument.wordprocessingml.settings+xml">
        <DigestMethod Algorithm="http://www.w3.org/2000/09/xmldsig#sha1"/>
        <DigestValue>PweP+fJEvfS1MheaJLJVnJxikAg=</DigestValue>
      </Reference>
      <Reference URI="/word/styles.xml?ContentType=application/vnd.openxmlformats-officedocument.wordprocessingml.styles+xml">
        <DigestMethod Algorithm="http://www.w3.org/2000/09/xmldsig#sha1"/>
        <DigestValue>ijcubEJL2vXpOh3/G32GWW+2zfs=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2022-11-03T16:25:23Z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2022-11-03T16:25:23Z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7</cp:revision>
  <dcterms:created xsi:type="dcterms:W3CDTF">2020-04-21T10:09:00Z</dcterms:created>
  <dcterms:modified xsi:type="dcterms:W3CDTF">2022-11-03T16:25:00Z</dcterms:modified>
</cp:coreProperties>
</file>